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10B8F" w14:textId="7356BB31" w:rsidR="00926C62" w:rsidRDefault="005076B5" w:rsidP="005076B5">
      <w:pPr>
        <w:jc w:val="center"/>
      </w:pPr>
      <w:r w:rsidRPr="00FC6EF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1583611" wp14:editId="101F2057">
            <wp:extent cx="3342640" cy="1389207"/>
            <wp:effectExtent l="0" t="0" r="0" b="1905"/>
            <wp:docPr id="317260146" name="Immagine 1" descr="Immagine che contiene testo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60146" name="Immagine 1" descr="Immagine che contiene testo, schermata, logo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6547" cy="140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23371" w14:textId="77777777" w:rsidR="005076B5" w:rsidRDefault="005076B5" w:rsidP="00926C62"/>
    <w:p w14:paraId="32BEB098" w14:textId="77777777" w:rsidR="005076B5" w:rsidRDefault="005076B5" w:rsidP="005076B5">
      <w:pPr>
        <w:jc w:val="center"/>
      </w:pPr>
      <w:r w:rsidRPr="00AD7655">
        <w:t>COMUNICATO STAMPA</w:t>
      </w:r>
      <w:r w:rsidRPr="00AD7655">
        <w:br/>
      </w:r>
    </w:p>
    <w:p w14:paraId="6576CABF" w14:textId="1F9F063A" w:rsidR="00AD7655" w:rsidRDefault="00AD7655" w:rsidP="005076B5">
      <w:r w:rsidRPr="00AD7655">
        <w:t>Forlì, 9 dicembre 2025</w:t>
      </w:r>
    </w:p>
    <w:p w14:paraId="0BBFB4B5" w14:textId="77777777" w:rsidR="005076B5" w:rsidRDefault="00AD7655" w:rsidP="005076B5">
      <w:pPr>
        <w:ind w:left="4248" w:firstLine="714"/>
        <w:jc w:val="both"/>
      </w:pPr>
      <w:r w:rsidRPr="00AD7655">
        <w:br/>
        <w:t>Agli studenti di III media e alle loro famiglie</w:t>
      </w:r>
    </w:p>
    <w:p w14:paraId="2EE52EAD" w14:textId="54842DA3" w:rsidR="005076B5" w:rsidRDefault="00AD7655" w:rsidP="005076B5">
      <w:pPr>
        <w:ind w:left="3540" w:firstLine="708"/>
        <w:jc w:val="both"/>
      </w:pPr>
      <w:r w:rsidRPr="00AD7655">
        <w:t>Agli organi di stampa</w:t>
      </w:r>
    </w:p>
    <w:p w14:paraId="6674B5BA" w14:textId="6DD7B4A8" w:rsidR="005076B5" w:rsidRDefault="00AD7655" w:rsidP="005076B5">
      <w:pPr>
        <w:ind w:left="3540" w:firstLine="708"/>
        <w:jc w:val="both"/>
      </w:pPr>
      <w:r w:rsidRPr="00AD7655">
        <w:t>Al sito</w:t>
      </w:r>
    </w:p>
    <w:p w14:paraId="06057D57" w14:textId="59D89FBB" w:rsidR="00AD7655" w:rsidRPr="00AD7655" w:rsidRDefault="00AD7655" w:rsidP="005076B5">
      <w:pPr>
        <w:ind w:firstLine="4962"/>
        <w:jc w:val="both"/>
      </w:pPr>
      <w:r w:rsidRPr="00AD7655">
        <w:br/>
      </w:r>
      <w:r w:rsidRPr="00AD7655">
        <w:br/>
      </w:r>
      <w:r w:rsidRPr="00AD7655">
        <w:br/>
        <w:t>Dopo il successo dell</w:t>
      </w:r>
      <w:r>
        <w:t>o</w:t>
      </w:r>
      <w:r w:rsidRPr="00AD7655">
        <w:t xml:space="preserve"> scorso open day del 15 novembre, </w:t>
      </w:r>
      <w:proofErr w:type="gramStart"/>
      <w:r w:rsidRPr="00AD7655">
        <w:t>l' I.T.T.</w:t>
      </w:r>
      <w:proofErr w:type="gramEnd"/>
      <w:r w:rsidRPr="00AD7655">
        <w:t xml:space="preserve"> "Guglielmo Marconi" di Forlì riapre le porte agli studenti e alle famiglie di terza media.</w:t>
      </w:r>
    </w:p>
    <w:p w14:paraId="4EFC40A8" w14:textId="77777777" w:rsidR="005076B5" w:rsidRDefault="00AD7655" w:rsidP="005076B5">
      <w:pPr>
        <w:jc w:val="both"/>
      </w:pPr>
      <w:r w:rsidRPr="00AD7655">
        <w:t> </w:t>
      </w:r>
      <w:r w:rsidRPr="00AD7655">
        <w:br/>
        <w:t>Venerdì 12 dicembre 2025, dalle ore 20.30 alle 22. 30, sarà possibile visitare i laboratori della sede centrale dell'Istituto.</w:t>
      </w:r>
      <w:r w:rsidRPr="00AD7655">
        <w:br/>
      </w:r>
      <w:r w:rsidRPr="00AD7655">
        <w:br/>
        <w:t>Dopo l'incontro con il Dirigente Scolastico, il prof. Marco Ruscelli, gli insegnanti e gli studenti avranno il piacere di illustrare il piano effettivo delle attività teoriche e pratiche che si svolgono nelle aule e nei laboratori.</w:t>
      </w:r>
      <w:r w:rsidRPr="00AD7655">
        <w:br/>
      </w:r>
      <w:r w:rsidRPr="00AD7655">
        <w:br/>
        <w:t>Per riuscire a soddisfare tutte le numerose richieste, sarà possibile utilizzare, oltre all'Aula Magna, anche la spaziosa aula 42-43, durante la presentazione del Dirigente, con apposito collegamento multimediale.</w:t>
      </w:r>
    </w:p>
    <w:p w14:paraId="1E1F1471" w14:textId="77777777" w:rsidR="005076B5" w:rsidRDefault="005076B5" w:rsidP="00926C62"/>
    <w:p w14:paraId="295FFA29" w14:textId="77777777" w:rsidR="005076B5" w:rsidRDefault="005076B5" w:rsidP="005076B5">
      <w:pPr>
        <w:spacing w:after="0" w:line="240" w:lineRule="auto"/>
        <w:ind w:left="6480"/>
        <w:jc w:val="both"/>
      </w:pPr>
      <w:r w:rsidRPr="00E83EF5">
        <w:t>Il Dirigente Scolastico</w:t>
      </w:r>
    </w:p>
    <w:p w14:paraId="620CB8D4" w14:textId="77777777" w:rsidR="005076B5" w:rsidRDefault="005076B5" w:rsidP="005076B5">
      <w:pPr>
        <w:spacing w:after="0" w:line="240" w:lineRule="auto"/>
        <w:ind w:left="6480"/>
        <w:jc w:val="both"/>
      </w:pPr>
      <w:r w:rsidRPr="00E83EF5">
        <w:t>Marco Ruscelli</w:t>
      </w:r>
    </w:p>
    <w:p w14:paraId="1D1B973A" w14:textId="77777777" w:rsidR="005076B5" w:rsidRPr="005D12C7" w:rsidRDefault="005076B5" w:rsidP="005076B5">
      <w:pPr>
        <w:tabs>
          <w:tab w:val="center" w:pos="6804"/>
        </w:tabs>
        <w:spacing w:after="0" w:line="271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BA61A9F" w14:textId="3E4953C2" w:rsidR="00AD7655" w:rsidRPr="00AD7655" w:rsidRDefault="00AD7655" w:rsidP="00926C62">
      <w:r w:rsidRPr="00AD7655">
        <w:br/>
      </w:r>
      <w:r w:rsidRPr="00AD7655">
        <w:br/>
      </w:r>
    </w:p>
    <w:p w14:paraId="37EA0A8F" w14:textId="77777777" w:rsidR="00AD7655" w:rsidRPr="00AD7655" w:rsidRDefault="00AD7655" w:rsidP="00AD7655"/>
    <w:sectPr w:rsidR="00AD7655" w:rsidRPr="00AD76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55"/>
    <w:rsid w:val="00025F4E"/>
    <w:rsid w:val="00356335"/>
    <w:rsid w:val="00387312"/>
    <w:rsid w:val="0044529E"/>
    <w:rsid w:val="004E3A85"/>
    <w:rsid w:val="005076B5"/>
    <w:rsid w:val="00521788"/>
    <w:rsid w:val="00544320"/>
    <w:rsid w:val="006B5DDB"/>
    <w:rsid w:val="006B6A69"/>
    <w:rsid w:val="006D3772"/>
    <w:rsid w:val="006F692F"/>
    <w:rsid w:val="0079190B"/>
    <w:rsid w:val="007C169F"/>
    <w:rsid w:val="007E1A4B"/>
    <w:rsid w:val="008A3361"/>
    <w:rsid w:val="00926C62"/>
    <w:rsid w:val="00930BBB"/>
    <w:rsid w:val="009A0F50"/>
    <w:rsid w:val="00AD7655"/>
    <w:rsid w:val="00BD5E62"/>
    <w:rsid w:val="00C42264"/>
    <w:rsid w:val="00C87D90"/>
    <w:rsid w:val="00D21ECB"/>
    <w:rsid w:val="00D36BE8"/>
    <w:rsid w:val="00F93F05"/>
    <w:rsid w:val="00FB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E1AC"/>
  <w15:chartTrackingRefBased/>
  <w15:docId w15:val="{750840EC-6475-4C31-95C1-097C2C41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D7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7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7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7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7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7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7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7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7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7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7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7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765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765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765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765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765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765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7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7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7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7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7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765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765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765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7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765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76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gr717</dc:creator>
  <cp:keywords/>
  <dc:description/>
  <cp:lastModifiedBy>gr717</cp:lastModifiedBy>
  <cp:revision>4</cp:revision>
  <dcterms:created xsi:type="dcterms:W3CDTF">2025-12-09T08:48:00Z</dcterms:created>
  <dcterms:modified xsi:type="dcterms:W3CDTF">2025-12-09T11:04:00Z</dcterms:modified>
</cp:coreProperties>
</file>